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3E00A9" w:rsidRPr="00C2695D" w:rsidRDefault="00C2695D" w:rsidP="00C2695D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2695D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DRUŽINA</w:t>
            </w:r>
          </w:p>
        </w:tc>
      </w:tr>
      <w:tr w:rsidR="00C2695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C2695D" w:rsidRPr="00540ED0" w:rsidRDefault="00C2695D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2695D" w:rsidRPr="00540ED0" w:rsidRDefault="00C2695D" w:rsidP="00C2695D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C2695D" w:rsidRPr="00540ED0" w:rsidRDefault="00C2695D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C2695D" w:rsidRPr="00540ED0" w:rsidRDefault="00C2695D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C2695D" w:rsidRPr="00540ED0" w:rsidRDefault="00C2695D" w:rsidP="00A04800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Martinjak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)</w:t>
            </w:r>
          </w:p>
          <w:p w:rsidR="00C2695D" w:rsidRPr="00540ED0" w:rsidRDefault="00C2695D" w:rsidP="00A04800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C2695D" w:rsidRPr="00540ED0" w:rsidRDefault="00C2695D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Jakopin</w:t>
            </w:r>
          </w:p>
          <w:p w:rsidR="00C2695D" w:rsidRPr="00540ED0" w:rsidRDefault="00C2695D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Ivana Žnidaršiča</w:t>
            </w:r>
          </w:p>
          <w:p w:rsidR="00C2695D" w:rsidRPr="00540ED0" w:rsidRDefault="00C2695D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Franca Šoštariča</w:t>
            </w:r>
          </w:p>
          <w:p w:rsidR="00C2695D" w:rsidRPr="00540ED0" w:rsidRDefault="00C2695D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pokojne iz družine Štrukelj in Uhelj</w:t>
            </w:r>
          </w:p>
        </w:tc>
      </w:tr>
      <w:tr w:rsidR="00AD410C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1A7205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D410C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D410C" w:rsidRPr="00540ED0" w:rsidRDefault="00AD410C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AD410C" w:rsidRPr="00540ED0" w:rsidRDefault="00BD4C1E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C2695D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D410C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AD410C" w:rsidRPr="00540ED0" w:rsidRDefault="00AD410C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C2695D">
              <w:rPr>
                <w:rFonts w:ascii="Arial Narrow" w:hAnsi="Arial Narrow"/>
                <w:b/>
                <w:sz w:val="28"/>
                <w:szCs w:val="28"/>
              </w:rPr>
              <w:t>Anico, Viktorja in Marjana Žnidaršiča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D2382">
              <w:rPr>
                <w:rFonts w:ascii="Arial Narrow" w:hAnsi="Arial Narrow"/>
                <w:b/>
                <w:sz w:val="28"/>
                <w:szCs w:val="28"/>
              </w:rPr>
              <w:t>Ano in Jožeta Šusterja</w:t>
            </w:r>
          </w:p>
          <w:p w:rsidR="00AD410C" w:rsidRDefault="00AD410C" w:rsidP="005D238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A2FB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D2382">
              <w:rPr>
                <w:rFonts w:ascii="Arial Narrow" w:hAnsi="Arial Narrow"/>
                <w:b/>
                <w:sz w:val="28"/>
                <w:szCs w:val="28"/>
              </w:rPr>
              <w:t>Ano Snoj in starše</w:t>
            </w:r>
            <w:r w:rsidR="002A2F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5D2382" w:rsidRPr="00C02C90" w:rsidRDefault="005D2382" w:rsidP="005D238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Urbas Zofijo in Antona, obl. (iz Zelš)</w:t>
            </w:r>
          </w:p>
        </w:tc>
      </w:tr>
      <w:tr w:rsidR="00AD410C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A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AD410C" w:rsidRPr="007F2EC4" w:rsidRDefault="00AD410C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AD410C" w:rsidRPr="00556B74" w:rsidTr="00A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D410C" w:rsidRPr="00540ED0" w:rsidRDefault="00AD410C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AD410C" w:rsidRPr="00540ED0" w:rsidRDefault="00BD4C1E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C2695D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D410C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AD410C" w:rsidRPr="00540ED0" w:rsidRDefault="00AD410C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2A2FB8" w:rsidRPr="00540ED0" w:rsidRDefault="002A2FB8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D410C" w:rsidRPr="00BD4C1E" w:rsidRDefault="004D69A0" w:rsidP="00A37C5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BD4C1E">
              <w:rPr>
                <w:rFonts w:ascii="Arial Narrow" w:hAnsi="Arial Narrow"/>
                <w:i/>
                <w:sz w:val="26"/>
                <w:szCs w:val="26"/>
              </w:rPr>
              <w:t>(ob 10.30 – Dom)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2A2FB8" w:rsidRDefault="00AD410C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D2382">
              <w:rPr>
                <w:rFonts w:ascii="Arial Narrow" w:hAnsi="Arial Narrow"/>
                <w:b/>
                <w:sz w:val="28"/>
                <w:szCs w:val="28"/>
              </w:rPr>
              <w:t>zdravje</w:t>
            </w:r>
            <w:r w:rsidR="002A2FB8" w:rsidRPr="002A2F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D410C" w:rsidRPr="002A2FB8" w:rsidRDefault="00AD410C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D2382">
              <w:rPr>
                <w:rFonts w:ascii="Arial Narrow" w:hAnsi="Arial Narrow"/>
                <w:b/>
                <w:sz w:val="28"/>
                <w:szCs w:val="28"/>
              </w:rPr>
              <w:t>Štefana in Vilija Korošca</w:t>
            </w:r>
          </w:p>
          <w:p w:rsidR="002A2FB8" w:rsidRPr="002A2FB8" w:rsidRDefault="00AD410C" w:rsidP="005D2382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D2382">
              <w:rPr>
                <w:rFonts w:ascii="Arial Narrow" w:hAnsi="Arial Narrow"/>
                <w:b/>
                <w:sz w:val="28"/>
                <w:szCs w:val="28"/>
              </w:rPr>
              <w:t>v zahvalo po namenu</w:t>
            </w:r>
          </w:p>
        </w:tc>
      </w:tr>
      <w:tr w:rsidR="00AD410C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1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AD410C" w:rsidRPr="002A2FB8" w:rsidRDefault="00AD410C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D410C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D410C" w:rsidRPr="00540ED0" w:rsidRDefault="00AD410C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AD410C" w:rsidRPr="00540ED0" w:rsidRDefault="00AD410C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AD410C" w:rsidRPr="00540ED0" w:rsidRDefault="00C2695D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D410C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AD410C" w:rsidRPr="00540ED0" w:rsidRDefault="00AD410C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D410C" w:rsidRPr="00540ED0" w:rsidRDefault="00AD410C" w:rsidP="00CD256F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D2382">
              <w:rPr>
                <w:rFonts w:ascii="Arial Narrow" w:hAnsi="Arial Narrow"/>
                <w:b/>
                <w:sz w:val="26"/>
                <w:szCs w:val="26"/>
              </w:rPr>
              <w:t>Viktorja Konca</w:t>
            </w:r>
          </w:p>
          <w:p w:rsidR="00AD410C" w:rsidRPr="00540ED0" w:rsidRDefault="00AD410C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D2382">
              <w:rPr>
                <w:rFonts w:ascii="Arial Narrow" w:hAnsi="Arial Narrow"/>
                <w:b/>
                <w:sz w:val="26"/>
                <w:szCs w:val="26"/>
              </w:rPr>
              <w:t>Antona Šmalca (Loško 9)</w:t>
            </w:r>
          </w:p>
          <w:p w:rsidR="00AD410C" w:rsidRPr="00540ED0" w:rsidRDefault="00AD410C" w:rsidP="005D238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A2FB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D2382">
              <w:rPr>
                <w:rFonts w:ascii="Arial Narrow" w:hAnsi="Arial Narrow"/>
                <w:b/>
                <w:sz w:val="26"/>
                <w:szCs w:val="26"/>
              </w:rPr>
              <w:t xml:space="preserve">Milana Risa, obl. </w:t>
            </w:r>
            <w:r w:rsidR="00BD4C1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AD410C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5D2382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SILVESTER</w:t>
            </w:r>
          </w:p>
        </w:tc>
      </w:tr>
      <w:tr w:rsidR="00AD410C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D410C" w:rsidRPr="00540ED0" w:rsidRDefault="00AD410C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AD410C" w:rsidRPr="00540ED0" w:rsidRDefault="00C2695D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D410C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</w:p>
          <w:p w:rsidR="00AD410C" w:rsidRPr="00540ED0" w:rsidRDefault="00AD410C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BD4C1E" w:rsidRDefault="00BD4C1E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  <w:p w:rsidR="00BD4C1E" w:rsidRPr="00540ED0" w:rsidRDefault="00BD4C1E" w:rsidP="005D238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ob 17.00 </w:t>
            </w:r>
            <w:r w:rsidR="003C630A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–</w:t>
            </w:r>
            <w: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  <w:r w:rsidR="005D2382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Brezje</w:t>
            </w:r>
            <w:r w:rsidR="003C630A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D2382">
              <w:rPr>
                <w:rFonts w:ascii="Arial Narrow" w:hAnsi="Arial Narrow"/>
                <w:b/>
                <w:sz w:val="26"/>
                <w:szCs w:val="26"/>
              </w:rPr>
              <w:t>Franca in Marijo Lovko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D4C1E" w:rsidRDefault="00AD410C" w:rsidP="005D238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D2382">
              <w:rPr>
                <w:rFonts w:ascii="Arial Narrow" w:hAnsi="Arial Narrow"/>
                <w:b/>
                <w:sz w:val="26"/>
                <w:szCs w:val="26"/>
              </w:rPr>
              <w:t>Štefana Močnika in sorodnike</w:t>
            </w:r>
          </w:p>
          <w:p w:rsidR="00AD410C" w:rsidRPr="00540ED0" w:rsidRDefault="004D634B" w:rsidP="005D238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4D69A0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BD4C1E" w:rsidRPr="00BD4C1E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  <w:r w:rsidR="005D2382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vaščane </w:t>
            </w:r>
          </w:p>
        </w:tc>
      </w:tr>
      <w:tr w:rsidR="00AD410C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D259E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D410C" w:rsidRPr="00540ED0" w:rsidRDefault="005D2382" w:rsidP="00F2573A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MARIJA BOŽJA MATI – NOVO LETO</w:t>
            </w:r>
          </w:p>
        </w:tc>
      </w:tr>
      <w:tr w:rsidR="00AD410C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D410C" w:rsidRPr="00540ED0" w:rsidRDefault="00AD410C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D410C" w:rsidRPr="00540ED0" w:rsidRDefault="00C2695D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</w:t>
            </w:r>
          </w:p>
          <w:p w:rsidR="00AD410C" w:rsidRPr="00540ED0" w:rsidRDefault="00AD410C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 w:rsidR="00C2695D"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D4C1E" w:rsidRDefault="00AD410C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F36C55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AD410C" w:rsidRDefault="00BD4C1E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F36C55">
              <w:rPr>
                <w:rFonts w:ascii="Arial Narrow" w:hAnsi="Arial Narrow"/>
                <w:b/>
                <w:sz w:val="26"/>
                <w:szCs w:val="26"/>
              </w:rPr>
              <w:t>10</w:t>
            </w:r>
            <w:r w:rsidR="00AD410C" w:rsidRPr="00540ED0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36C55" w:rsidRDefault="00F36C55" w:rsidP="00F36C55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BD4C1E">
              <w:rPr>
                <w:rFonts w:ascii="Arial Narrow" w:hAnsi="Arial Narrow"/>
                <w:i/>
                <w:sz w:val="26"/>
                <w:szCs w:val="26"/>
              </w:rPr>
              <w:t>(ob 10.30 – Dom)</w:t>
            </w:r>
          </w:p>
          <w:p w:rsidR="00BD4C1E" w:rsidRPr="00BD4C1E" w:rsidRDefault="00F36C55" w:rsidP="00F36C5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D4C1E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36C55">
              <w:rPr>
                <w:rFonts w:ascii="Arial Narrow" w:hAnsi="Arial Narrow"/>
                <w:b/>
                <w:sz w:val="26"/>
                <w:szCs w:val="26"/>
              </w:rPr>
              <w:t xml:space="preserve">Antona, Dragico ter Tonija </w:t>
            </w:r>
            <w:proofErr w:type="spellStart"/>
            <w:r w:rsidR="00F36C55">
              <w:rPr>
                <w:rFonts w:ascii="Arial Narrow" w:hAnsi="Arial Narrow"/>
                <w:b/>
                <w:sz w:val="26"/>
                <w:szCs w:val="26"/>
              </w:rPr>
              <w:t>Guciča</w:t>
            </w:r>
            <w:proofErr w:type="spellEnd"/>
            <w:r w:rsidR="00F36C55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AD410C" w:rsidRPr="00540ED0" w:rsidRDefault="00AD410C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36C55">
              <w:rPr>
                <w:rFonts w:ascii="Arial Narrow" w:hAnsi="Arial Narrow"/>
                <w:b/>
                <w:sz w:val="26"/>
                <w:szCs w:val="26"/>
              </w:rPr>
              <w:t>blagoslov družin v čast Jezusovemu srcu</w:t>
            </w:r>
            <w:r w:rsidR="00BD4C1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D410C" w:rsidRDefault="004D69A0" w:rsidP="00BD4C1E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="00F36C55" w:rsidRPr="00F36C55">
              <w:rPr>
                <w:rFonts w:ascii="Arial Narrow" w:hAnsi="Arial Narrow"/>
                <w:i/>
                <w:sz w:val="26"/>
                <w:szCs w:val="26"/>
              </w:rPr>
              <w:t>po namenu</w:t>
            </w:r>
          </w:p>
          <w:p w:rsidR="00A93A96" w:rsidRPr="004D69A0" w:rsidRDefault="00A93A96" w:rsidP="00F36C55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4D69A0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F36C55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F36C55">
              <w:rPr>
                <w:rFonts w:ascii="Arial Narrow" w:hAnsi="Arial Narrow"/>
                <w:b/>
                <w:sz w:val="26"/>
                <w:szCs w:val="26"/>
              </w:rPr>
              <w:t>Brzka</w:t>
            </w:r>
            <w:proofErr w:type="spellEnd"/>
          </w:p>
        </w:tc>
      </w:tr>
      <w:tr w:rsidR="00AD410C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C0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AD410C" w:rsidRPr="00540ED0" w:rsidRDefault="00AD410C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36C55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36C55" w:rsidRPr="00540ED0" w:rsidRDefault="00F36C55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36C55" w:rsidRPr="00540ED0" w:rsidRDefault="00F36C55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36C55" w:rsidRPr="00540ED0" w:rsidRDefault="00F36C55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F36C55" w:rsidRPr="00540ED0" w:rsidRDefault="00F36C55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36C55" w:rsidRPr="00BD4C1E" w:rsidRDefault="00F36C55" w:rsidP="00A04800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36C55" w:rsidRPr="002A2FB8" w:rsidRDefault="00F36C55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Bibiano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Bavdek in starše Vadnjal</w:t>
            </w:r>
          </w:p>
          <w:p w:rsidR="00F36C55" w:rsidRPr="002A2FB8" w:rsidRDefault="00F36C55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čast Marijinemu srcu za mir na svetu</w:t>
            </w:r>
          </w:p>
          <w:p w:rsidR="00F36C55" w:rsidRPr="002A2FB8" w:rsidRDefault="00F36C55" w:rsidP="00F36C55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Andreja Turka, obl. </w:t>
            </w:r>
          </w:p>
        </w:tc>
      </w:tr>
      <w:tr w:rsidR="00AD410C" w:rsidRPr="00565A0B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D410C" w:rsidRPr="00540ED0" w:rsidRDefault="00AD410C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AD410C" w:rsidRDefault="005D2382" w:rsidP="00BD4C1E">
            <w:pPr>
              <w:pStyle w:val="Odstavekseznama"/>
              <w:tabs>
                <w:tab w:val="left" w:pos="3293"/>
              </w:tabs>
              <w:ind w:left="927"/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BOŽIČNA</w:t>
            </w:r>
          </w:p>
        </w:tc>
      </w:tr>
      <w:tr w:rsidR="00AD410C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AD410C" w:rsidRPr="00540ED0" w:rsidRDefault="00AD410C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D410C" w:rsidRPr="00540ED0" w:rsidRDefault="00C2695D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januar 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AD410C" w:rsidRPr="00CD30F4" w:rsidRDefault="00AD410C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11.00 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5D2382" w:rsidRPr="00CD30F4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AD410C" w:rsidRPr="00540ED0" w:rsidRDefault="00AD410C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36C55">
              <w:rPr>
                <w:rFonts w:ascii="Arial Narrow" w:hAnsi="Arial Narrow"/>
                <w:b/>
                <w:sz w:val="28"/>
                <w:szCs w:val="28"/>
              </w:rPr>
              <w:t>Jožeta in Marijo Borštnik ter Štefanijo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36C55">
              <w:rPr>
                <w:rFonts w:ascii="Arial Narrow" w:hAnsi="Arial Narrow"/>
                <w:b/>
                <w:sz w:val="28"/>
                <w:szCs w:val="28"/>
              </w:rPr>
              <w:t xml:space="preserve">Kristino </w:t>
            </w:r>
            <w:proofErr w:type="spellStart"/>
            <w:r w:rsidR="00F36C55">
              <w:rPr>
                <w:rFonts w:ascii="Arial Narrow" w:hAnsi="Arial Narrow"/>
                <w:b/>
                <w:sz w:val="28"/>
                <w:szCs w:val="28"/>
              </w:rPr>
              <w:t>Komidar</w:t>
            </w:r>
            <w:proofErr w:type="spellEnd"/>
            <w:r w:rsidR="00F36C55">
              <w:rPr>
                <w:rFonts w:ascii="Arial Narrow" w:hAnsi="Arial Narrow"/>
                <w:b/>
                <w:sz w:val="28"/>
                <w:szCs w:val="28"/>
              </w:rPr>
              <w:t xml:space="preserve"> in Ivanko Petrič</w:t>
            </w:r>
          </w:p>
          <w:p w:rsidR="00AD410C" w:rsidRPr="00540ED0" w:rsidRDefault="00AD410C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 w:rsidR="00F36C55">
              <w:rPr>
                <w:rFonts w:ascii="Arial Narrow" w:hAnsi="Arial Narrow"/>
                <w:b/>
                <w:i/>
                <w:sz w:val="28"/>
                <w:szCs w:val="28"/>
              </w:rPr>
              <w:t>Tekavec Justino in Antona</w:t>
            </w:r>
          </w:p>
          <w:p w:rsidR="00AD410C" w:rsidRPr="00540ED0" w:rsidRDefault="00AD410C" w:rsidP="00F36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36C55">
              <w:rPr>
                <w:rFonts w:ascii="Arial Narrow" w:hAnsi="Arial Narrow"/>
                <w:b/>
                <w:sz w:val="28"/>
                <w:szCs w:val="28"/>
              </w:rPr>
              <w:t>Naceta Lampeta, obl. in Silvo</w:t>
            </w:r>
          </w:p>
        </w:tc>
      </w:tr>
      <w:tr w:rsidR="00AD410C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AD410C" w:rsidRPr="00A40E30" w:rsidRDefault="00AD410C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AD410C" w:rsidRPr="00A40E30" w:rsidRDefault="00AD410C" w:rsidP="00CD256F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A40E30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A40E30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40E30" w:rsidRDefault="00C2695D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NEDELJA SVETE DRUŽINE</w:t>
      </w:r>
      <w:r w:rsidR="00657E5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4D634B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7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03076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9F396D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8B2160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D237B1" w:rsidRPr="00B35021" w:rsidRDefault="00D237B1" w:rsidP="007D2A88">
      <w:pPr>
        <w:rPr>
          <w:rFonts w:ascii="Arial" w:hAnsi="Arial" w:cs="Arial"/>
          <w:b/>
          <w:bCs/>
          <w:lang w:eastAsia="en-US"/>
        </w:rPr>
      </w:pPr>
    </w:p>
    <w:p w:rsidR="00582908" w:rsidRDefault="007D2A88" w:rsidP="005C53C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C53C8">
        <w:rPr>
          <w:rFonts w:ascii="Arial" w:hAnsi="Arial" w:cs="Arial"/>
          <w:b/>
          <w:bCs/>
          <w:sz w:val="26"/>
          <w:szCs w:val="26"/>
          <w:lang w:eastAsia="en-US"/>
        </w:rPr>
        <w:t>vsem, ki ste za božični praznik uredili cerkev</w:t>
      </w:r>
      <w:r w:rsidR="004D634B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5C53C8">
        <w:rPr>
          <w:rFonts w:ascii="Arial" w:hAnsi="Arial" w:cs="Arial"/>
          <w:b/>
          <w:bCs/>
          <w:sz w:val="26"/>
          <w:szCs w:val="26"/>
          <w:lang w:eastAsia="en-US"/>
        </w:rPr>
        <w:t xml:space="preserve">Vsem ki ste pripravili jaslice, spletli in obesili vence in lučke, hvala za smreke, za čiščenje cerkve in seveda vsem, ki ste sodelovali pri letošnji polnočnici. </w:t>
      </w:r>
    </w:p>
    <w:p w:rsidR="005C53C8" w:rsidRPr="00046D35" w:rsidRDefault="005C53C8" w:rsidP="005C53C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Prihodnji teden je za urejanje cerkve na vrsti </w:t>
      </w:r>
      <w:r w:rsidRPr="0006569C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sedma skupina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, to so gospodinje in dekleta z Jezera. </w:t>
      </w:r>
      <w:r w:rsidR="0006569C">
        <w:rPr>
          <w:rFonts w:ascii="Arial" w:hAnsi="Arial" w:cs="Arial"/>
          <w:b/>
          <w:bCs/>
          <w:sz w:val="26"/>
          <w:szCs w:val="26"/>
          <w:lang w:eastAsia="en-US"/>
        </w:rPr>
        <w:t xml:space="preserve">Tudi v tem tednu bo akcija že v sredo in sicer ob osmih zjutraj. </w:t>
      </w:r>
    </w:p>
    <w:p w:rsidR="00657E56" w:rsidRDefault="00657E56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6C55" w:rsidRPr="00F36C55" w:rsidRDefault="005C53C8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Hvala tudi vsem, ki </w:t>
      </w:r>
      <w:r w:rsidR="0006569C">
        <w:rPr>
          <w:rFonts w:ascii="Arial" w:hAnsi="Arial" w:cs="Arial"/>
          <w:b/>
          <w:bCs/>
          <w:sz w:val="26"/>
          <w:szCs w:val="26"/>
          <w:lang w:eastAsia="en-US"/>
        </w:rPr>
        <w:t>ste včeraj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pripravili </w:t>
      </w:r>
      <w:r w:rsidR="00F36C55">
        <w:rPr>
          <w:rFonts w:ascii="Arial" w:hAnsi="Arial" w:cs="Arial"/>
          <w:b/>
          <w:bCs/>
          <w:sz w:val="26"/>
          <w:szCs w:val="26"/>
          <w:lang w:eastAsia="en-US"/>
        </w:rPr>
        <w:t xml:space="preserve">ples za družine v Salezijanskem mladinskem centru. </w:t>
      </w:r>
      <w:r w:rsidR="0006569C">
        <w:rPr>
          <w:rFonts w:ascii="Arial" w:hAnsi="Arial" w:cs="Arial"/>
          <w:b/>
          <w:bCs/>
          <w:sz w:val="26"/>
          <w:szCs w:val="26"/>
          <w:lang w:eastAsia="en-US"/>
        </w:rPr>
        <w:t xml:space="preserve">Obisk in program je bil zelo lep. </w:t>
      </w:r>
    </w:p>
    <w:p w:rsidR="00A3261F" w:rsidRPr="00F36C55" w:rsidRDefault="005C53C8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Sedaj, ko so počitnice, ne bo verouka in sicer vse do desetega januarja. Seveda naj se otroci (skupaj s starši) udeležijo nedeljskih in prazničnih maš.</w:t>
      </w:r>
      <w:r w:rsidR="0006569C">
        <w:rPr>
          <w:rFonts w:ascii="Arial" w:hAnsi="Arial" w:cs="Arial"/>
          <w:b/>
          <w:bCs/>
          <w:sz w:val="26"/>
          <w:szCs w:val="26"/>
          <w:lang w:eastAsia="en-US"/>
        </w:rPr>
        <w:t xml:space="preserve"> Tudi sončni žarek (predšolski verouk)  v tem tednu odpade. Naslednje srečanje bo 16. januarja.</w:t>
      </w:r>
    </w:p>
    <w:p w:rsidR="009E6278" w:rsidRPr="009E6278" w:rsidRDefault="009E6278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Jutri (v ponedeljek) bo izlet v Avstrijo za člane mladinskega pevskega zbora. Še je čas, da se prijavite pri g. kaplanu Janezu. </w:t>
      </w:r>
    </w:p>
    <w:p w:rsidR="009E6278" w:rsidRPr="009E6278" w:rsidRDefault="009E6278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sredo grejo na izlet naši ministranti. Tudi ti naj se dogovorijo z g. Janezom. </w:t>
      </w:r>
    </w:p>
    <w:p w:rsidR="009E6278" w:rsidRPr="009E6278" w:rsidRDefault="009E6278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torek ob desetih bo v mladinskem centru vaja za kolednike (trikraljevska akcija). Animatorji naj obvestijo člane svojih ekip. Obisk treh kraljev pa lahko pričakujete v soboto. Dar, ki ga boste namenili ob obisku treh kraljev, je namenjen za naše misijonarje. V njihovem imenu se zahvaljujemo za vašo velikodušnost. </w:t>
      </w:r>
    </w:p>
    <w:p w:rsidR="005C53C8" w:rsidRPr="009E6278" w:rsidRDefault="00F36C55" w:rsidP="009E6278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petek bo novo leto in praznik Božje matere Marije. Maše bodo po nedeljskem razporedu</w:t>
      </w:r>
      <w:r w:rsidR="009E6278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06569C" w:rsidRPr="0006569C" w:rsidRDefault="009E6278" w:rsidP="0006569C">
      <w:pPr>
        <w:pStyle w:val="Navadensplet"/>
        <w:rPr>
          <w:rFonts w:ascii="Arial" w:hAnsi="Arial" w:cs="Arial"/>
          <w:b/>
          <w:bCs/>
          <w:sz w:val="22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soboto bomo bolj organizirano začeli s pobožnostjo prvih sobot. </w:t>
      </w:r>
      <w:r w:rsidR="0006569C">
        <w:rPr>
          <w:rFonts w:ascii="Arial" w:hAnsi="Arial" w:cs="Arial"/>
          <w:b/>
          <w:bCs/>
          <w:sz w:val="22"/>
          <w:szCs w:val="26"/>
          <w:lang w:eastAsia="en-US"/>
        </w:rPr>
        <w:t>V pričakovanju obiska kipa Fatimske gospe – romarice v Sloveniji 13. maja v Stični, se bo slovenska C</w:t>
      </w:r>
      <w:r w:rsidR="0006569C" w:rsidRPr="0006569C">
        <w:rPr>
          <w:rFonts w:ascii="Arial" w:hAnsi="Arial" w:cs="Arial"/>
          <w:b/>
          <w:bCs/>
          <w:sz w:val="22"/>
          <w:szCs w:val="26"/>
          <w:lang w:eastAsia="en-US"/>
        </w:rPr>
        <w:t>er</w:t>
      </w:r>
      <w:r w:rsidR="0006569C">
        <w:rPr>
          <w:rFonts w:ascii="Arial" w:hAnsi="Arial" w:cs="Arial"/>
          <w:b/>
          <w:bCs/>
          <w:sz w:val="22"/>
          <w:szCs w:val="26"/>
          <w:lang w:eastAsia="en-US"/>
        </w:rPr>
        <w:t>kev pripravljala na posvetitev F</w:t>
      </w:r>
      <w:r w:rsidR="0006569C" w:rsidRPr="0006569C">
        <w:rPr>
          <w:rFonts w:ascii="Arial" w:hAnsi="Arial" w:cs="Arial"/>
          <w:b/>
          <w:bCs/>
          <w:sz w:val="22"/>
          <w:szCs w:val="26"/>
          <w:lang w:eastAsia="en-US"/>
        </w:rPr>
        <w:t xml:space="preserve">atimski devici s </w:t>
      </w:r>
      <w:r w:rsidR="0006569C">
        <w:rPr>
          <w:rFonts w:ascii="Arial" w:hAnsi="Arial" w:cs="Arial"/>
          <w:b/>
          <w:bCs/>
          <w:sz w:val="22"/>
          <w:szCs w:val="26"/>
          <w:lang w:eastAsia="en-US"/>
        </w:rPr>
        <w:t>petimi</w:t>
      </w:r>
      <w:r w:rsidR="0006569C" w:rsidRPr="0006569C">
        <w:rPr>
          <w:rFonts w:ascii="Arial" w:hAnsi="Arial" w:cs="Arial"/>
          <w:b/>
          <w:bCs/>
          <w:sz w:val="22"/>
          <w:szCs w:val="26"/>
          <w:lang w:eastAsia="en-US"/>
        </w:rPr>
        <w:t xml:space="preserve"> prvimi sobotami, začenši s prvo soboto v januarju.</w:t>
      </w:r>
      <w:r w:rsidR="0006569C">
        <w:rPr>
          <w:rFonts w:ascii="Arial" w:hAnsi="Arial" w:cs="Arial"/>
          <w:b/>
          <w:bCs/>
          <w:sz w:val="22"/>
          <w:szCs w:val="26"/>
          <w:lang w:eastAsia="en-US"/>
        </w:rPr>
        <w:t xml:space="preserve"> N</w:t>
      </w:r>
      <w:r w:rsidR="0006569C" w:rsidRPr="0006569C">
        <w:rPr>
          <w:rFonts w:ascii="Arial" w:hAnsi="Arial" w:cs="Arial"/>
          <w:b/>
          <w:bCs/>
          <w:sz w:val="22"/>
          <w:szCs w:val="26"/>
          <w:lang w:eastAsia="en-US"/>
        </w:rPr>
        <w:t>aj nas ta obisk duhovno dvigne ob 99 obletnici fatimskih prikazovanj.</w:t>
      </w:r>
    </w:p>
    <w:p w:rsidR="009E6278" w:rsidRDefault="009E6278" w:rsidP="0006569C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06569C" w:rsidRDefault="0006569C" w:rsidP="0006569C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06569C" w:rsidRDefault="0006569C" w:rsidP="0006569C">
      <w:pPr>
        <w:rPr>
          <w:rFonts w:ascii="Arial" w:hAnsi="Arial" w:cs="Arial"/>
          <w:bCs/>
          <w:i/>
          <w:sz w:val="22"/>
          <w:szCs w:val="22"/>
          <w:lang w:eastAsia="en-US"/>
        </w:rPr>
      </w:pPr>
      <w:bookmarkStart w:id="0" w:name="_GoBack"/>
      <w:bookmarkEnd w:id="0"/>
    </w:p>
    <w:p w:rsidR="0006569C" w:rsidRDefault="0006569C" w:rsidP="0006569C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06569C" w:rsidRDefault="0006569C" w:rsidP="0006569C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06569C" w:rsidRDefault="0006569C" w:rsidP="0006569C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06569C" w:rsidRDefault="0006569C" w:rsidP="0006569C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06569C" w:rsidRPr="0006569C" w:rsidRDefault="0006569C" w:rsidP="0006569C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26690C" w:rsidRDefault="0026690C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26690C" w:rsidRDefault="0026690C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AA" w:rsidRDefault="002B14AA" w:rsidP="004E6884">
      <w:r>
        <w:separator/>
      </w:r>
    </w:p>
  </w:endnote>
  <w:endnote w:type="continuationSeparator" w:id="0">
    <w:p w:rsidR="002B14AA" w:rsidRDefault="002B14A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AA" w:rsidRDefault="002B14AA" w:rsidP="004E6884">
      <w:r>
        <w:separator/>
      </w:r>
    </w:p>
  </w:footnote>
  <w:footnote w:type="continuationSeparator" w:id="0">
    <w:p w:rsidR="002B14AA" w:rsidRDefault="002B14A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19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20"/>
  </w:num>
  <w:num w:numId="16">
    <w:abstractNumId w:val="17"/>
  </w:num>
  <w:num w:numId="17">
    <w:abstractNumId w:val="6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A51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47199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638B"/>
    <w:rsid w:val="001379EE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1623"/>
    <w:rsid w:val="0022313E"/>
    <w:rsid w:val="002231F1"/>
    <w:rsid w:val="00223251"/>
    <w:rsid w:val="002232AD"/>
    <w:rsid w:val="00223E22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79E6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15E"/>
    <w:rsid w:val="0051368A"/>
    <w:rsid w:val="005174BB"/>
    <w:rsid w:val="00520308"/>
    <w:rsid w:val="00524A2E"/>
    <w:rsid w:val="005258BC"/>
    <w:rsid w:val="00526E89"/>
    <w:rsid w:val="0052763E"/>
    <w:rsid w:val="0052775C"/>
    <w:rsid w:val="0053188E"/>
    <w:rsid w:val="005332DB"/>
    <w:rsid w:val="00533313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53C8"/>
    <w:rsid w:val="005C61CC"/>
    <w:rsid w:val="005C71B3"/>
    <w:rsid w:val="005C7268"/>
    <w:rsid w:val="005C79EE"/>
    <w:rsid w:val="005C7D1D"/>
    <w:rsid w:val="005D2382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E7D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5136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6278"/>
    <w:rsid w:val="009E72F8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4C1E"/>
    <w:rsid w:val="00BD5A22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3BC8"/>
    <w:rsid w:val="00E64897"/>
    <w:rsid w:val="00E64ADA"/>
    <w:rsid w:val="00E64CD0"/>
    <w:rsid w:val="00E65B5A"/>
    <w:rsid w:val="00E66775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9A70-2F2D-41AC-B30E-47C4EA6D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2015-12-12T19:41:00Z</cp:lastPrinted>
  <dcterms:created xsi:type="dcterms:W3CDTF">2015-12-26T09:23:00Z</dcterms:created>
  <dcterms:modified xsi:type="dcterms:W3CDTF">2015-12-26T23:30:00Z</dcterms:modified>
</cp:coreProperties>
</file>